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447" w:rsidRDefault="005D6447">
      <w:bookmarkStart w:id="0" w:name="_GoBack"/>
      <w:bookmarkEnd w:id="0"/>
    </w:p>
    <w:p w:rsidR="00A07889" w:rsidRDefault="006D4269" w:rsidP="00A32095">
      <w:pPr>
        <w:jc w:val="both"/>
      </w:pPr>
      <w:r>
        <w:t>RKDP:16</w:t>
      </w:r>
      <w:r w:rsidR="002C7D58">
        <w:t>125</w:t>
      </w:r>
      <w:r w:rsidR="00A32095">
        <w:tab/>
      </w:r>
    </w:p>
    <w:p w:rsidR="006D4269" w:rsidRDefault="006D4269" w:rsidP="00A32095">
      <w:pPr>
        <w:jc w:val="both"/>
      </w:pPr>
      <w:r>
        <w:t>Matični broj:030</w:t>
      </w:r>
      <w:r w:rsidR="0061404F">
        <w:t>85813</w:t>
      </w:r>
    </w:p>
    <w:p w:rsidR="00A07889" w:rsidRDefault="006D4269" w:rsidP="00A32095">
      <w:pPr>
        <w:jc w:val="both"/>
      </w:pPr>
      <w:r>
        <w:t>Šif</w:t>
      </w:r>
      <w:r w:rsidR="00A7704B">
        <w:t>ra</w:t>
      </w:r>
      <w:r w:rsidR="00A07889">
        <w:t xml:space="preserve"> djelatnosti</w:t>
      </w:r>
      <w:r>
        <w:t>:</w:t>
      </w:r>
      <w:r w:rsidR="000D7975">
        <w:t>85</w:t>
      </w:r>
      <w:r w:rsidR="00A07889">
        <w:t>20</w:t>
      </w:r>
    </w:p>
    <w:p w:rsidR="00A07889" w:rsidRDefault="001F18F4" w:rsidP="00A32095">
      <w:pPr>
        <w:jc w:val="both"/>
      </w:pPr>
      <w:r>
        <w:t>IBAN:HR8</w:t>
      </w:r>
      <w:r w:rsidR="0061404F">
        <w:t>82360000</w:t>
      </w:r>
      <w:r w:rsidR="006D4269">
        <w:t>1</w:t>
      </w:r>
      <w:r w:rsidR="005D6447">
        <w:t>10141157</w:t>
      </w:r>
      <w:r w:rsidR="008F2E57">
        <w:t>3</w:t>
      </w:r>
      <w:r w:rsidR="00753AFF">
        <w:tab/>
      </w:r>
    </w:p>
    <w:p w:rsidR="006D4269" w:rsidRDefault="00753AFF" w:rsidP="00A32095">
      <w:pPr>
        <w:jc w:val="both"/>
      </w:pPr>
      <w:r>
        <w:t>OIB:</w:t>
      </w:r>
      <w:r w:rsidR="0061404F">
        <w:t>38859983763</w:t>
      </w:r>
    </w:p>
    <w:p w:rsidR="00A07889" w:rsidRDefault="00A07889" w:rsidP="00A32095">
      <w:pPr>
        <w:jc w:val="both"/>
      </w:pPr>
      <w:r>
        <w:t>Razina:31</w:t>
      </w:r>
    </w:p>
    <w:p w:rsidR="006D4269" w:rsidRDefault="006D4269" w:rsidP="00A32095">
      <w:pPr>
        <w:jc w:val="both"/>
      </w:pPr>
      <w:r>
        <w:t>KRAPINSKO-ZAGORSKA</w:t>
      </w:r>
      <w:r w:rsidR="001F18F4">
        <w:tab/>
      </w:r>
      <w:r w:rsidR="008F2E57">
        <w:t xml:space="preserve"> ŽUPANIJA</w:t>
      </w:r>
      <w:r w:rsidR="001F18F4">
        <w:tab/>
      </w:r>
      <w:r w:rsidR="00A32095">
        <w:tab/>
      </w:r>
      <w:r w:rsidR="00A32095">
        <w:tab/>
      </w:r>
    </w:p>
    <w:p w:rsidR="006D4269" w:rsidRDefault="006D4269" w:rsidP="00A32095">
      <w:pPr>
        <w:jc w:val="both"/>
      </w:pPr>
      <w:r>
        <w:t>PRORAČUNSKI KORISNIK LOKALNE</w:t>
      </w:r>
      <w:r w:rsidR="000E046F">
        <w:tab/>
      </w:r>
      <w:r w:rsidR="000E046F">
        <w:tab/>
      </w:r>
      <w:r w:rsidR="001F18F4">
        <w:tab/>
      </w:r>
      <w:r w:rsidR="001F18F4">
        <w:tab/>
      </w:r>
    </w:p>
    <w:p w:rsidR="006D4269" w:rsidRDefault="006D4269" w:rsidP="00A32095">
      <w:pPr>
        <w:jc w:val="both"/>
      </w:pPr>
      <w:r>
        <w:t>I PODRUČNE SAMOUPRAVE</w:t>
      </w:r>
    </w:p>
    <w:p w:rsidR="006D4269" w:rsidRDefault="006D4269" w:rsidP="00A32095">
      <w:pPr>
        <w:jc w:val="both"/>
      </w:pPr>
    </w:p>
    <w:p w:rsidR="006D4269" w:rsidRDefault="006D4269" w:rsidP="0061404F">
      <w:pPr>
        <w:rPr>
          <w:b/>
        </w:rPr>
      </w:pPr>
      <w:r w:rsidRPr="00491479">
        <w:rPr>
          <w:b/>
        </w:rPr>
        <w:t xml:space="preserve">OSNOVNA ŠKOLA </w:t>
      </w:r>
      <w:r w:rsidR="0061404F">
        <w:rPr>
          <w:b/>
        </w:rPr>
        <w:t xml:space="preserve">ĐURE PREJCA </w:t>
      </w:r>
      <w:r w:rsidR="000B2E15">
        <w:rPr>
          <w:b/>
        </w:rPr>
        <w:t xml:space="preserve"> DESINIĆ</w:t>
      </w:r>
    </w:p>
    <w:p w:rsidR="001F18F4" w:rsidRDefault="0061404F" w:rsidP="001F18F4">
      <w:pPr>
        <w:rPr>
          <w:b/>
        </w:rPr>
      </w:pPr>
      <w:r>
        <w:rPr>
          <w:b/>
        </w:rPr>
        <w:t>RATKAJEVA 8</w:t>
      </w:r>
    </w:p>
    <w:p w:rsidR="00AB6225" w:rsidRPr="00491479" w:rsidRDefault="00AB6225" w:rsidP="001F18F4">
      <w:pPr>
        <w:rPr>
          <w:b/>
        </w:rPr>
      </w:pPr>
      <w:r>
        <w:rPr>
          <w:b/>
        </w:rPr>
        <w:t>49216 DESINIĆ</w:t>
      </w:r>
    </w:p>
    <w:p w:rsidR="006D4269" w:rsidRDefault="006D4269"/>
    <w:p w:rsidR="006D4269" w:rsidRDefault="006D4269"/>
    <w:p w:rsidR="006D4269" w:rsidRDefault="006D4269"/>
    <w:p w:rsidR="005F05A4" w:rsidRDefault="005F05A4"/>
    <w:p w:rsidR="005F05A4" w:rsidRDefault="005F05A4"/>
    <w:p w:rsidR="005F05A4" w:rsidRDefault="005F05A4"/>
    <w:p w:rsidR="006D4269" w:rsidRDefault="00A045A0" w:rsidP="00150019">
      <w:pPr>
        <w:jc w:val="center"/>
        <w:rPr>
          <w:b/>
        </w:rPr>
      </w:pPr>
      <w:r>
        <w:rPr>
          <w:b/>
        </w:rPr>
        <w:t>OBRAZLOŽENJE UZ IZVJEŠĆE O I</w:t>
      </w:r>
      <w:r w:rsidR="004930BE">
        <w:rPr>
          <w:b/>
        </w:rPr>
        <w:t>ZVRŠENJU FINANCIJSKOG PLANA  ZA</w:t>
      </w:r>
      <w:r w:rsidR="00155A4F">
        <w:rPr>
          <w:b/>
        </w:rPr>
        <w:t xml:space="preserve"> </w:t>
      </w:r>
      <w:r w:rsidR="00DE461D">
        <w:rPr>
          <w:b/>
        </w:rPr>
        <w:t xml:space="preserve"> </w:t>
      </w:r>
      <w:r>
        <w:rPr>
          <w:b/>
        </w:rPr>
        <w:t>RAZDOBLJE  01.01.2023.-30.06.2023.</w:t>
      </w:r>
    </w:p>
    <w:p w:rsidR="000E046F" w:rsidRDefault="000E046F" w:rsidP="00150019">
      <w:pPr>
        <w:jc w:val="center"/>
        <w:rPr>
          <w:b/>
        </w:rPr>
      </w:pPr>
    </w:p>
    <w:p w:rsidR="00A07889" w:rsidRDefault="00A07889" w:rsidP="007C32C6">
      <w:pPr>
        <w:jc w:val="center"/>
        <w:rPr>
          <w:b/>
          <w:sz w:val="20"/>
          <w:szCs w:val="20"/>
        </w:rPr>
      </w:pPr>
    </w:p>
    <w:p w:rsidR="00A07889" w:rsidRDefault="00A07889" w:rsidP="007C32C6">
      <w:pPr>
        <w:jc w:val="center"/>
        <w:rPr>
          <w:b/>
          <w:sz w:val="20"/>
          <w:szCs w:val="20"/>
        </w:rPr>
      </w:pPr>
    </w:p>
    <w:p w:rsidR="00A07889" w:rsidRDefault="00A07889" w:rsidP="007C32C6">
      <w:pPr>
        <w:jc w:val="center"/>
        <w:rPr>
          <w:b/>
          <w:sz w:val="20"/>
          <w:szCs w:val="20"/>
        </w:rPr>
      </w:pPr>
    </w:p>
    <w:p w:rsidR="00C61A50" w:rsidRDefault="00C61A50" w:rsidP="00C61A50">
      <w:pPr>
        <w:rPr>
          <w:rFonts w:eastAsia="Calibri"/>
          <w:sz w:val="22"/>
          <w:szCs w:val="22"/>
          <w:lang w:eastAsia="en-US"/>
        </w:rPr>
      </w:pPr>
    </w:p>
    <w:p w:rsidR="00C61A50" w:rsidRDefault="00C61A50" w:rsidP="00C61A50">
      <w:pPr>
        <w:spacing w:line="276" w:lineRule="auto"/>
        <w:ind w:left="360"/>
      </w:pPr>
    </w:p>
    <w:p w:rsidR="00C61A50" w:rsidRDefault="003E7C2C" w:rsidP="00F446E4">
      <w:pPr>
        <w:jc w:val="both"/>
      </w:pPr>
      <w:r>
        <w:t xml:space="preserve">Na temelju </w:t>
      </w:r>
      <w:r w:rsidR="005F05A4">
        <w:t xml:space="preserve">članka 76.stavka 3. i članka 81. </w:t>
      </w:r>
      <w:r>
        <w:t>stavka 3</w:t>
      </w:r>
      <w:r w:rsidR="005F05A4">
        <w:t>.</w:t>
      </w:r>
      <w:r>
        <w:t xml:space="preserve"> Zakona o proračunu ( NN BROJ 144/21) donesen je Pravilnik o polugodišnjem i godišnjem izvještaju o izvršenju proračuna i financijskog plana (NN broj 85/23</w:t>
      </w:r>
      <w:r w:rsidR="00B95F13">
        <w:t>). Člankom 81. Z</w:t>
      </w:r>
      <w:r>
        <w:t>akona o proračunu propisano je da izvještaj o izvršenju financijsk</w:t>
      </w:r>
      <w:r w:rsidR="00DE461D">
        <w:t xml:space="preserve">og plana proračunskog korisnik koji </w:t>
      </w:r>
      <w:r>
        <w:t>sadrži opći i posebni dio.</w:t>
      </w:r>
    </w:p>
    <w:p w:rsidR="00B95F13" w:rsidRDefault="00B95F13" w:rsidP="00F446E4">
      <w:pPr>
        <w:jc w:val="both"/>
      </w:pPr>
      <w:r>
        <w:t>Škola kao proračunski korisnik proračuna jedinice lokalne i područne (regionalne) samouprave financira se iz izvora decentraliziranih prihoda županije, pomoći proračuna  MZO, pomoći temeljem prijenosa EU sredstava, prihoda po posebnim propisima i</w:t>
      </w:r>
      <w:r w:rsidR="00F7750F">
        <w:t xml:space="preserve"> </w:t>
      </w:r>
      <w:r>
        <w:t>vlastitih prihoda.</w:t>
      </w:r>
    </w:p>
    <w:p w:rsidR="00B95F13" w:rsidRDefault="00B95F13" w:rsidP="00F446E4">
      <w:pPr>
        <w:jc w:val="both"/>
      </w:pPr>
      <w:r>
        <w:t xml:space="preserve">Škola je uključena u projekt EU program mobilnost </w:t>
      </w:r>
      <w:proofErr w:type="spellStart"/>
      <w:r>
        <w:t>Erasmus</w:t>
      </w:r>
      <w:proofErr w:type="spellEnd"/>
      <w:r>
        <w:t xml:space="preserve"> +.</w:t>
      </w:r>
    </w:p>
    <w:p w:rsidR="00AB6B35" w:rsidRPr="00AB6B35" w:rsidRDefault="00AB6B35" w:rsidP="00AB6B35">
      <w:pPr>
        <w:jc w:val="both"/>
      </w:pPr>
      <w:r w:rsidRPr="00AB6B35">
        <w:t xml:space="preserve">Izvještaj o izvršenju financijskog plana  Osnovne škole Đure </w:t>
      </w:r>
      <w:proofErr w:type="spellStart"/>
      <w:r w:rsidRPr="00AB6B35">
        <w:t>Prejca</w:t>
      </w:r>
      <w:proofErr w:type="spellEnd"/>
      <w:r w:rsidRPr="00AB6B35">
        <w:t xml:space="preserve"> Desinić sadrži</w:t>
      </w:r>
    </w:p>
    <w:p w:rsidR="00AB6B35" w:rsidRPr="00AB6B35" w:rsidRDefault="00AB6B35" w:rsidP="00AB6B35">
      <w:pPr>
        <w:jc w:val="both"/>
      </w:pPr>
      <w:r w:rsidRPr="00AB6B35">
        <w:t>-Opći dio</w:t>
      </w:r>
    </w:p>
    <w:p w:rsidR="00AB6B35" w:rsidRPr="00AB6B35" w:rsidRDefault="00AB6B35" w:rsidP="00AB6B35">
      <w:pPr>
        <w:jc w:val="both"/>
      </w:pPr>
      <w:r w:rsidRPr="00AB6B35">
        <w:t>-Posebni dio</w:t>
      </w:r>
    </w:p>
    <w:p w:rsidR="00AB6B35" w:rsidRPr="00AB6B35" w:rsidRDefault="00AB6B35" w:rsidP="00AB6B35">
      <w:pPr>
        <w:jc w:val="both"/>
      </w:pPr>
      <w:r w:rsidRPr="00AB6B35">
        <w:t>-Obrazloženje</w:t>
      </w:r>
    </w:p>
    <w:p w:rsidR="00933929" w:rsidRPr="00AB6B35" w:rsidRDefault="00933929" w:rsidP="00F446E4">
      <w:pPr>
        <w:jc w:val="both"/>
      </w:pPr>
    </w:p>
    <w:p w:rsidR="00B95F13" w:rsidRDefault="00EC1DF2" w:rsidP="00EC1DF2">
      <w:pPr>
        <w:jc w:val="both"/>
        <w:rPr>
          <w:b/>
          <w:i/>
        </w:rPr>
      </w:pPr>
      <w:r w:rsidRPr="00933929">
        <w:rPr>
          <w:b/>
          <w:i/>
        </w:rPr>
        <w:t>1.OBRAZLOŽENJE OPĆEG DIJELA IZVJEŠTAJA O IZVRŠENJU FINANCIJSKOG PLANA</w:t>
      </w:r>
    </w:p>
    <w:p w:rsidR="00AB6B35" w:rsidRPr="00933929" w:rsidRDefault="00AB6B35" w:rsidP="00EC1DF2">
      <w:pPr>
        <w:jc w:val="both"/>
        <w:rPr>
          <w:b/>
          <w:i/>
        </w:rPr>
      </w:pPr>
    </w:p>
    <w:p w:rsidR="00EC1DF2" w:rsidRDefault="00EC1DF2" w:rsidP="00F446E4">
      <w:pPr>
        <w:jc w:val="both"/>
        <w:rPr>
          <w:b/>
        </w:rPr>
      </w:pPr>
      <w:r w:rsidRPr="00933929">
        <w:rPr>
          <w:b/>
        </w:rPr>
        <w:t>Prihodi se sastoje :</w:t>
      </w:r>
    </w:p>
    <w:p w:rsidR="00AB6B35" w:rsidRDefault="00AB6B35" w:rsidP="00AB6B35">
      <w:pPr>
        <w:jc w:val="both"/>
      </w:pPr>
      <w:r>
        <w:t>Ukupni prihodi u izvještajnom razdoblju iznose 526.299,58 EUR, te su ostvareni od 57 % u odnosu na godišnji plan.</w:t>
      </w:r>
    </w:p>
    <w:p w:rsidR="00AB6B35" w:rsidRPr="00933929" w:rsidRDefault="00AB6B35" w:rsidP="00F446E4">
      <w:pPr>
        <w:jc w:val="both"/>
        <w:rPr>
          <w:b/>
        </w:rPr>
      </w:pPr>
    </w:p>
    <w:p w:rsidR="00EC1DF2" w:rsidRDefault="00EC1DF2" w:rsidP="00F446E4">
      <w:pPr>
        <w:jc w:val="both"/>
      </w:pPr>
      <w:r>
        <w:t>-Općih prihoda i primitaka-Prihod nadležnog proračuna KZŽ u iznosu od 45.325,63 EUR i ostvareni 96 % u odnosu na godišnji plan.</w:t>
      </w:r>
    </w:p>
    <w:p w:rsidR="00933929" w:rsidRDefault="00EC1DF2" w:rsidP="00F446E4">
      <w:pPr>
        <w:jc w:val="both"/>
      </w:pPr>
      <w:r>
        <w:lastRenderedPageBreak/>
        <w:t xml:space="preserve">-Pomoći </w:t>
      </w:r>
      <w:r w:rsidR="00933929">
        <w:t>proračuna koji nam nije nadležan MZO, pomoći temeljem prijenosa EU sredstava u iznosu od 471.698,57</w:t>
      </w:r>
      <w:r w:rsidR="004930BE">
        <w:t xml:space="preserve">  EUR</w:t>
      </w:r>
      <w:r w:rsidR="00933929">
        <w:t xml:space="preserve"> povećano zbog financiranja namirnica za besplatnu školsku kuhinju.</w:t>
      </w:r>
    </w:p>
    <w:p w:rsidR="00933929" w:rsidRDefault="00933929" w:rsidP="00F446E4">
      <w:pPr>
        <w:jc w:val="both"/>
      </w:pPr>
      <w:r>
        <w:t>-Prihodi za posebne namjene-uplata roditelja</w:t>
      </w:r>
      <w:r w:rsidR="004930BE">
        <w:t xml:space="preserve"> (terenska nastava)</w:t>
      </w:r>
      <w:r>
        <w:t xml:space="preserve"> i ostali u iznosu od 6.962,06 EUR.</w:t>
      </w:r>
    </w:p>
    <w:p w:rsidR="00933929" w:rsidRDefault="00933929" w:rsidP="00F446E4">
      <w:pPr>
        <w:jc w:val="both"/>
      </w:pPr>
      <w:r>
        <w:t xml:space="preserve">-Vlastiti prihodi u iznosu od 2.431,92 EUR odnosi se na najam školskog prostora i </w:t>
      </w:r>
      <w:r w:rsidR="00AB6B35">
        <w:t>uplata kamata.</w:t>
      </w:r>
    </w:p>
    <w:p w:rsidR="00AB6B35" w:rsidRDefault="00AB6B35" w:rsidP="00F446E4">
      <w:pPr>
        <w:jc w:val="both"/>
      </w:pPr>
    </w:p>
    <w:p w:rsidR="00AB6B35" w:rsidRDefault="00AB6B35" w:rsidP="00F446E4">
      <w:pPr>
        <w:jc w:val="both"/>
      </w:pPr>
      <w:r>
        <w:t>Ukupn</w:t>
      </w:r>
      <w:r w:rsidR="00A412B5">
        <w:t>i rashodi iznose 517.958,91 EUR</w:t>
      </w:r>
      <w:r>
        <w:t>, te su ostvareni od 56 % u odnosu na godišnji plan.</w:t>
      </w:r>
    </w:p>
    <w:p w:rsidR="00A412B5" w:rsidRDefault="00A412B5" w:rsidP="00F446E4">
      <w:pPr>
        <w:jc w:val="both"/>
      </w:pPr>
      <w:r>
        <w:t xml:space="preserve">U općem dijelu prikazan je preneseni manjak iz prošle godine u iznosu od 1.412,15 </w:t>
      </w:r>
      <w:r w:rsidR="004930BE">
        <w:t>EUR</w:t>
      </w:r>
    </w:p>
    <w:p w:rsidR="00A412B5" w:rsidRDefault="00A412B5" w:rsidP="00F446E4">
      <w:pPr>
        <w:jc w:val="both"/>
      </w:pPr>
    </w:p>
    <w:p w:rsidR="00A412B5" w:rsidRDefault="00A412B5" w:rsidP="00F446E4">
      <w:pPr>
        <w:jc w:val="both"/>
        <w:rPr>
          <w:b/>
          <w:i/>
        </w:rPr>
      </w:pPr>
      <w:r w:rsidRPr="00A412B5">
        <w:rPr>
          <w:b/>
          <w:i/>
        </w:rPr>
        <w:t>2. OBRAZLOŽENJE POSEBNOG DIJELA IZVJEŠTAJA O IZVRŠENJU FINANCIJSKOG PLANA</w:t>
      </w:r>
    </w:p>
    <w:p w:rsidR="00A412B5" w:rsidRDefault="00A412B5" w:rsidP="00F446E4">
      <w:pPr>
        <w:jc w:val="both"/>
        <w:rPr>
          <w:b/>
          <w:i/>
        </w:rPr>
      </w:pPr>
    </w:p>
    <w:p w:rsidR="00A412B5" w:rsidRPr="00A412B5" w:rsidRDefault="00A412B5" w:rsidP="00F446E4">
      <w:pPr>
        <w:jc w:val="both"/>
      </w:pPr>
      <w:r w:rsidRPr="00A412B5">
        <w:t>Na svim ostalim podskupinama i izvorima financiranja  izvršenja plana nema odstupanja.</w:t>
      </w:r>
    </w:p>
    <w:p w:rsidR="00A412B5" w:rsidRDefault="00A412B5" w:rsidP="00F446E4">
      <w:pPr>
        <w:jc w:val="both"/>
      </w:pPr>
      <w:r w:rsidRPr="00A412B5">
        <w:t>Sredstava su utrošena namjenski po izvorima financiranja.</w:t>
      </w:r>
    </w:p>
    <w:p w:rsidR="00A412B5" w:rsidRDefault="00A412B5" w:rsidP="00F446E4">
      <w:pPr>
        <w:jc w:val="both"/>
      </w:pPr>
    </w:p>
    <w:p w:rsidR="008B1034" w:rsidRPr="000231DC" w:rsidRDefault="00720556" w:rsidP="008B1034">
      <w:pPr>
        <w:jc w:val="both"/>
      </w:pPr>
      <w:r>
        <w:t>Izvještaj</w:t>
      </w:r>
      <w:r w:rsidR="000231DC">
        <w:t xml:space="preserve"> o zaduživanju na domaćem i stranom tržištu novca i kapitala i Izvještaj o danim zajmovima i potraživanjima nije popunjeno.  Šk</w:t>
      </w:r>
      <w:r w:rsidR="008B1034" w:rsidRPr="003E69AB">
        <w:t>olska ustanova nema iskazane podatke u bilanci o dugoročnim i kratkoročnim kreditima i zajmovima te kamatama na kredite i zajmove. Škola nema izdanih mjenica i zadužnica kao instrumenata osiguranja plaćanja, nema upisanu hipo</w:t>
      </w:r>
      <w:r w:rsidR="008B1034">
        <w:t>teku na nekretnine u</w:t>
      </w:r>
      <w:r w:rsidR="008B1034" w:rsidRPr="003E69AB">
        <w:t xml:space="preserve"> zemljišnim knjigama</w:t>
      </w:r>
      <w:r w:rsidR="008B1034">
        <w:rPr>
          <w:b/>
        </w:rPr>
        <w:t>.</w:t>
      </w:r>
    </w:p>
    <w:p w:rsidR="008B1034" w:rsidRDefault="008B1034" w:rsidP="008B1034">
      <w:pPr>
        <w:ind w:left="927"/>
        <w:jc w:val="both"/>
        <w:rPr>
          <w:b/>
        </w:rPr>
      </w:pPr>
    </w:p>
    <w:p w:rsidR="00B95F13" w:rsidRDefault="00B95F13" w:rsidP="00F446E4">
      <w:pPr>
        <w:jc w:val="both"/>
      </w:pPr>
    </w:p>
    <w:p w:rsidR="00C61A50" w:rsidRDefault="00C61A50" w:rsidP="00F446E4">
      <w:pPr>
        <w:jc w:val="both"/>
      </w:pPr>
    </w:p>
    <w:p w:rsidR="00C61A50" w:rsidRDefault="00C61A50" w:rsidP="00F446E4">
      <w:pPr>
        <w:jc w:val="both"/>
      </w:pPr>
    </w:p>
    <w:p w:rsidR="00C61A50" w:rsidRDefault="00C61A50" w:rsidP="00F446E4">
      <w:pPr>
        <w:jc w:val="both"/>
      </w:pPr>
    </w:p>
    <w:p w:rsidR="00B30531" w:rsidRDefault="00B30531" w:rsidP="00F446E4">
      <w:pPr>
        <w:jc w:val="both"/>
      </w:pPr>
    </w:p>
    <w:p w:rsidR="008F6727" w:rsidRDefault="00A77C35" w:rsidP="00F446E4">
      <w:pPr>
        <w:jc w:val="both"/>
      </w:pPr>
      <w:r>
        <w:t xml:space="preserve">U </w:t>
      </w:r>
      <w:proofErr w:type="spellStart"/>
      <w:r w:rsidR="004B07F7">
        <w:t>Desiniću</w:t>
      </w:r>
      <w:proofErr w:type="spellEnd"/>
      <w:r w:rsidR="004B07F7">
        <w:t xml:space="preserve">, </w:t>
      </w:r>
      <w:r w:rsidR="00DE461D">
        <w:t>22.08.2023.</w:t>
      </w:r>
    </w:p>
    <w:p w:rsidR="00F446E4" w:rsidRDefault="00150019" w:rsidP="00F446E4">
      <w:pPr>
        <w:jc w:val="both"/>
      </w:pPr>
      <w:r>
        <w:tab/>
      </w:r>
      <w:r>
        <w:tab/>
      </w:r>
    </w:p>
    <w:p w:rsidR="008F6727" w:rsidRDefault="00A32095" w:rsidP="008F6727">
      <w:pPr>
        <w:jc w:val="both"/>
      </w:pPr>
      <w:r>
        <w:t>Kontakt osoba:</w:t>
      </w:r>
      <w:r w:rsidR="00150019">
        <w:tab/>
      </w:r>
      <w:r w:rsidR="00150019">
        <w:tab/>
      </w:r>
      <w:r w:rsidR="00150019">
        <w:tab/>
      </w:r>
      <w:r w:rsidR="00150019">
        <w:tab/>
      </w:r>
      <w:r w:rsidR="00150019">
        <w:tab/>
      </w:r>
    </w:p>
    <w:p w:rsidR="00150019" w:rsidRDefault="00A50AC4" w:rsidP="008F6727">
      <w:r>
        <w:t xml:space="preserve">Đurđa </w:t>
      </w:r>
      <w:proofErr w:type="spellStart"/>
      <w:r>
        <w:t>Majcenić</w:t>
      </w:r>
      <w:proofErr w:type="spellEnd"/>
      <w:r>
        <w:t>,</w:t>
      </w:r>
      <w:r w:rsidR="004B07F7">
        <w:t xml:space="preserve"> </w:t>
      </w:r>
      <w:proofErr w:type="spellStart"/>
      <w:r>
        <w:t>mag.oec</w:t>
      </w:r>
      <w:proofErr w:type="spellEnd"/>
      <w:r>
        <w:t>.</w:t>
      </w:r>
    </w:p>
    <w:p w:rsidR="00442555" w:rsidRDefault="008F6727" w:rsidP="009D1EAC">
      <w:r>
        <w:t>Tel.049/343-191</w:t>
      </w:r>
    </w:p>
    <w:p w:rsidR="00150019" w:rsidRDefault="00150019" w:rsidP="00442555">
      <w:pPr>
        <w:jc w:val="right"/>
      </w:pPr>
    </w:p>
    <w:p w:rsidR="00150019" w:rsidRDefault="008F6727" w:rsidP="008F6727">
      <w:pPr>
        <w:jc w:val="center"/>
      </w:pPr>
      <w:r>
        <w:t xml:space="preserve">                                                                                                </w:t>
      </w:r>
      <w:r w:rsidR="00150019">
        <w:t>Zakonski predstavnik:</w:t>
      </w:r>
    </w:p>
    <w:p w:rsidR="00275B27" w:rsidRDefault="00275B27" w:rsidP="00442555">
      <w:pPr>
        <w:jc w:val="right"/>
      </w:pPr>
    </w:p>
    <w:p w:rsidR="00150019" w:rsidRDefault="00442555" w:rsidP="00442555">
      <w:pPr>
        <w:jc w:val="right"/>
      </w:pPr>
      <w:r>
        <w:tab/>
      </w:r>
      <w:r>
        <w:tab/>
      </w:r>
      <w:r w:rsidR="00150019">
        <w:tab/>
      </w:r>
      <w:r w:rsidR="00150019">
        <w:tab/>
      </w:r>
      <w:r w:rsidR="004B07F7">
        <w:tab/>
      </w:r>
      <w:r w:rsidR="004B07F7">
        <w:tab/>
      </w:r>
      <w:r w:rsidR="004B07F7">
        <w:tab/>
      </w:r>
      <w:r w:rsidR="008F6727">
        <w:t xml:space="preserve">   </w:t>
      </w:r>
      <w:r w:rsidR="004B07F7">
        <w:t xml:space="preserve">Anica </w:t>
      </w:r>
      <w:proofErr w:type="spellStart"/>
      <w:r w:rsidR="004B07F7">
        <w:t>Karažija</w:t>
      </w:r>
      <w:proofErr w:type="spellEnd"/>
      <w:r w:rsidR="004B07F7">
        <w:t xml:space="preserve">, </w:t>
      </w:r>
      <w:proofErr w:type="spellStart"/>
      <w:r w:rsidR="004B07F7">
        <w:t>mag</w:t>
      </w:r>
      <w:proofErr w:type="spellEnd"/>
      <w:r w:rsidR="004B07F7">
        <w:t xml:space="preserve">. </w:t>
      </w:r>
      <w:proofErr w:type="spellStart"/>
      <w:r w:rsidR="004B07F7">
        <w:t>prim.educ</w:t>
      </w:r>
      <w:proofErr w:type="spellEnd"/>
      <w:r w:rsidR="004B07F7">
        <w:t>.</w:t>
      </w:r>
    </w:p>
    <w:p w:rsidR="00442555" w:rsidRDefault="00442555" w:rsidP="00442555">
      <w:pPr>
        <w:jc w:val="right"/>
      </w:pPr>
    </w:p>
    <w:p w:rsidR="00442555" w:rsidRDefault="00442555" w:rsidP="00442555">
      <w:pPr>
        <w:jc w:val="right"/>
      </w:pPr>
    </w:p>
    <w:p w:rsidR="00442555" w:rsidRDefault="00442555" w:rsidP="00442555">
      <w:pPr>
        <w:jc w:val="right"/>
      </w:pPr>
    </w:p>
    <w:sectPr w:rsidR="00442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6D54"/>
    <w:multiLevelType w:val="hybridMultilevel"/>
    <w:tmpl w:val="D4B47760"/>
    <w:lvl w:ilvl="0" w:tplc="D3283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143E62"/>
    <w:multiLevelType w:val="hybridMultilevel"/>
    <w:tmpl w:val="E11C95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FE54E5"/>
    <w:multiLevelType w:val="hybridMultilevel"/>
    <w:tmpl w:val="139CA6A6"/>
    <w:lvl w:ilvl="0" w:tplc="714CF05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647634"/>
    <w:multiLevelType w:val="hybridMultilevel"/>
    <w:tmpl w:val="2AD46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3EE"/>
    <w:multiLevelType w:val="hybridMultilevel"/>
    <w:tmpl w:val="4DA4E0B2"/>
    <w:lvl w:ilvl="0" w:tplc="8918F43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A0019" w:tentative="1">
      <w:start w:val="1"/>
      <w:numFmt w:val="lowerLetter"/>
      <w:lvlText w:val="%2."/>
      <w:lvlJc w:val="left"/>
      <w:pPr>
        <w:ind w:left="660" w:hanging="360"/>
      </w:pPr>
    </w:lvl>
    <w:lvl w:ilvl="2" w:tplc="041A001B" w:tentative="1">
      <w:start w:val="1"/>
      <w:numFmt w:val="lowerRoman"/>
      <w:lvlText w:val="%3."/>
      <w:lvlJc w:val="right"/>
      <w:pPr>
        <w:ind w:left="1380" w:hanging="180"/>
      </w:pPr>
    </w:lvl>
    <w:lvl w:ilvl="3" w:tplc="041A000F" w:tentative="1">
      <w:start w:val="1"/>
      <w:numFmt w:val="decimal"/>
      <w:lvlText w:val="%4."/>
      <w:lvlJc w:val="left"/>
      <w:pPr>
        <w:ind w:left="2100" w:hanging="360"/>
      </w:pPr>
    </w:lvl>
    <w:lvl w:ilvl="4" w:tplc="041A0019" w:tentative="1">
      <w:start w:val="1"/>
      <w:numFmt w:val="lowerLetter"/>
      <w:lvlText w:val="%5."/>
      <w:lvlJc w:val="left"/>
      <w:pPr>
        <w:ind w:left="2820" w:hanging="360"/>
      </w:pPr>
    </w:lvl>
    <w:lvl w:ilvl="5" w:tplc="041A001B" w:tentative="1">
      <w:start w:val="1"/>
      <w:numFmt w:val="lowerRoman"/>
      <w:lvlText w:val="%6."/>
      <w:lvlJc w:val="right"/>
      <w:pPr>
        <w:ind w:left="3540" w:hanging="180"/>
      </w:pPr>
    </w:lvl>
    <w:lvl w:ilvl="6" w:tplc="041A000F" w:tentative="1">
      <w:start w:val="1"/>
      <w:numFmt w:val="decimal"/>
      <w:lvlText w:val="%7."/>
      <w:lvlJc w:val="left"/>
      <w:pPr>
        <w:ind w:left="4260" w:hanging="360"/>
      </w:pPr>
    </w:lvl>
    <w:lvl w:ilvl="7" w:tplc="041A0019" w:tentative="1">
      <w:start w:val="1"/>
      <w:numFmt w:val="lowerLetter"/>
      <w:lvlText w:val="%8."/>
      <w:lvlJc w:val="left"/>
      <w:pPr>
        <w:ind w:left="4980" w:hanging="360"/>
      </w:pPr>
    </w:lvl>
    <w:lvl w:ilvl="8" w:tplc="041A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5" w15:restartNumberingAfterBreak="0">
    <w:nsid w:val="2BFF1AD2"/>
    <w:multiLevelType w:val="hybridMultilevel"/>
    <w:tmpl w:val="5CE09886"/>
    <w:lvl w:ilvl="0" w:tplc="6B58A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02" w:hanging="360"/>
      </w:pPr>
    </w:lvl>
    <w:lvl w:ilvl="2" w:tplc="041A001B" w:tentative="1">
      <w:start w:val="1"/>
      <w:numFmt w:val="lowerRoman"/>
      <w:lvlText w:val="%3."/>
      <w:lvlJc w:val="right"/>
      <w:pPr>
        <w:ind w:left="1522" w:hanging="180"/>
      </w:pPr>
    </w:lvl>
    <w:lvl w:ilvl="3" w:tplc="041A000F" w:tentative="1">
      <w:start w:val="1"/>
      <w:numFmt w:val="decimal"/>
      <w:lvlText w:val="%4."/>
      <w:lvlJc w:val="left"/>
      <w:pPr>
        <w:ind w:left="2242" w:hanging="360"/>
      </w:pPr>
    </w:lvl>
    <w:lvl w:ilvl="4" w:tplc="041A0019" w:tentative="1">
      <w:start w:val="1"/>
      <w:numFmt w:val="lowerLetter"/>
      <w:lvlText w:val="%5."/>
      <w:lvlJc w:val="left"/>
      <w:pPr>
        <w:ind w:left="2962" w:hanging="360"/>
      </w:pPr>
    </w:lvl>
    <w:lvl w:ilvl="5" w:tplc="041A001B" w:tentative="1">
      <w:start w:val="1"/>
      <w:numFmt w:val="lowerRoman"/>
      <w:lvlText w:val="%6."/>
      <w:lvlJc w:val="right"/>
      <w:pPr>
        <w:ind w:left="3682" w:hanging="180"/>
      </w:pPr>
    </w:lvl>
    <w:lvl w:ilvl="6" w:tplc="041A000F" w:tentative="1">
      <w:start w:val="1"/>
      <w:numFmt w:val="decimal"/>
      <w:lvlText w:val="%7."/>
      <w:lvlJc w:val="left"/>
      <w:pPr>
        <w:ind w:left="4402" w:hanging="360"/>
      </w:pPr>
    </w:lvl>
    <w:lvl w:ilvl="7" w:tplc="041A0019" w:tentative="1">
      <w:start w:val="1"/>
      <w:numFmt w:val="lowerLetter"/>
      <w:lvlText w:val="%8."/>
      <w:lvlJc w:val="left"/>
      <w:pPr>
        <w:ind w:left="5122" w:hanging="360"/>
      </w:pPr>
    </w:lvl>
    <w:lvl w:ilvl="8" w:tplc="041A001B" w:tentative="1">
      <w:start w:val="1"/>
      <w:numFmt w:val="lowerRoman"/>
      <w:lvlText w:val="%9."/>
      <w:lvlJc w:val="right"/>
      <w:pPr>
        <w:ind w:left="5842" w:hanging="180"/>
      </w:pPr>
    </w:lvl>
  </w:abstractNum>
  <w:abstractNum w:abstractNumId="6" w15:restartNumberingAfterBreak="0">
    <w:nsid w:val="2D4856FB"/>
    <w:multiLevelType w:val="hybridMultilevel"/>
    <w:tmpl w:val="4E8A6B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D1D97"/>
    <w:multiLevelType w:val="hybridMultilevel"/>
    <w:tmpl w:val="1A1057C4"/>
    <w:lvl w:ilvl="0" w:tplc="6B58A29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4A655AB1"/>
    <w:multiLevelType w:val="hybridMultilevel"/>
    <w:tmpl w:val="715C7310"/>
    <w:lvl w:ilvl="0" w:tplc="5072999C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56BE705D"/>
    <w:multiLevelType w:val="hybridMultilevel"/>
    <w:tmpl w:val="399C8764"/>
    <w:lvl w:ilvl="0" w:tplc="9E385CB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17624E"/>
    <w:multiLevelType w:val="hybridMultilevel"/>
    <w:tmpl w:val="1CAAF662"/>
    <w:lvl w:ilvl="0" w:tplc="F8881B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7761D17"/>
    <w:multiLevelType w:val="hybridMultilevel"/>
    <w:tmpl w:val="9AE4ADF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99112C"/>
    <w:multiLevelType w:val="hybridMultilevel"/>
    <w:tmpl w:val="9244CF90"/>
    <w:lvl w:ilvl="0" w:tplc="AE6026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80622"/>
    <w:multiLevelType w:val="hybridMultilevel"/>
    <w:tmpl w:val="E9ECC8BC"/>
    <w:lvl w:ilvl="0" w:tplc="6B58A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02" w:hanging="360"/>
      </w:pPr>
    </w:lvl>
    <w:lvl w:ilvl="2" w:tplc="041A001B" w:tentative="1">
      <w:start w:val="1"/>
      <w:numFmt w:val="lowerRoman"/>
      <w:lvlText w:val="%3."/>
      <w:lvlJc w:val="right"/>
      <w:pPr>
        <w:ind w:left="1522" w:hanging="180"/>
      </w:pPr>
    </w:lvl>
    <w:lvl w:ilvl="3" w:tplc="041A000F" w:tentative="1">
      <w:start w:val="1"/>
      <w:numFmt w:val="decimal"/>
      <w:lvlText w:val="%4."/>
      <w:lvlJc w:val="left"/>
      <w:pPr>
        <w:ind w:left="2242" w:hanging="360"/>
      </w:pPr>
    </w:lvl>
    <w:lvl w:ilvl="4" w:tplc="041A0019" w:tentative="1">
      <w:start w:val="1"/>
      <w:numFmt w:val="lowerLetter"/>
      <w:lvlText w:val="%5."/>
      <w:lvlJc w:val="left"/>
      <w:pPr>
        <w:ind w:left="2962" w:hanging="360"/>
      </w:pPr>
    </w:lvl>
    <w:lvl w:ilvl="5" w:tplc="041A001B" w:tentative="1">
      <w:start w:val="1"/>
      <w:numFmt w:val="lowerRoman"/>
      <w:lvlText w:val="%6."/>
      <w:lvlJc w:val="right"/>
      <w:pPr>
        <w:ind w:left="3682" w:hanging="180"/>
      </w:pPr>
    </w:lvl>
    <w:lvl w:ilvl="6" w:tplc="041A000F" w:tentative="1">
      <w:start w:val="1"/>
      <w:numFmt w:val="decimal"/>
      <w:lvlText w:val="%7."/>
      <w:lvlJc w:val="left"/>
      <w:pPr>
        <w:ind w:left="4402" w:hanging="360"/>
      </w:pPr>
    </w:lvl>
    <w:lvl w:ilvl="7" w:tplc="041A0019" w:tentative="1">
      <w:start w:val="1"/>
      <w:numFmt w:val="lowerLetter"/>
      <w:lvlText w:val="%8."/>
      <w:lvlJc w:val="left"/>
      <w:pPr>
        <w:ind w:left="5122" w:hanging="360"/>
      </w:pPr>
    </w:lvl>
    <w:lvl w:ilvl="8" w:tplc="041A001B" w:tentative="1">
      <w:start w:val="1"/>
      <w:numFmt w:val="lowerRoman"/>
      <w:lvlText w:val="%9."/>
      <w:lvlJc w:val="right"/>
      <w:pPr>
        <w:ind w:left="5842" w:hanging="180"/>
      </w:pPr>
    </w:lvl>
  </w:abstractNum>
  <w:abstractNum w:abstractNumId="14" w15:restartNumberingAfterBreak="0">
    <w:nsid w:val="6BB42F88"/>
    <w:multiLevelType w:val="hybridMultilevel"/>
    <w:tmpl w:val="3F26F38A"/>
    <w:lvl w:ilvl="0" w:tplc="6B58A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02" w:hanging="360"/>
      </w:pPr>
    </w:lvl>
    <w:lvl w:ilvl="2" w:tplc="041A001B" w:tentative="1">
      <w:start w:val="1"/>
      <w:numFmt w:val="lowerRoman"/>
      <w:lvlText w:val="%3."/>
      <w:lvlJc w:val="right"/>
      <w:pPr>
        <w:ind w:left="1522" w:hanging="180"/>
      </w:pPr>
    </w:lvl>
    <w:lvl w:ilvl="3" w:tplc="041A000F" w:tentative="1">
      <w:start w:val="1"/>
      <w:numFmt w:val="decimal"/>
      <w:lvlText w:val="%4."/>
      <w:lvlJc w:val="left"/>
      <w:pPr>
        <w:ind w:left="2242" w:hanging="360"/>
      </w:pPr>
    </w:lvl>
    <w:lvl w:ilvl="4" w:tplc="041A0019" w:tentative="1">
      <w:start w:val="1"/>
      <w:numFmt w:val="lowerLetter"/>
      <w:lvlText w:val="%5."/>
      <w:lvlJc w:val="left"/>
      <w:pPr>
        <w:ind w:left="2962" w:hanging="360"/>
      </w:pPr>
    </w:lvl>
    <w:lvl w:ilvl="5" w:tplc="041A001B" w:tentative="1">
      <w:start w:val="1"/>
      <w:numFmt w:val="lowerRoman"/>
      <w:lvlText w:val="%6."/>
      <w:lvlJc w:val="right"/>
      <w:pPr>
        <w:ind w:left="3682" w:hanging="180"/>
      </w:pPr>
    </w:lvl>
    <w:lvl w:ilvl="6" w:tplc="041A000F" w:tentative="1">
      <w:start w:val="1"/>
      <w:numFmt w:val="decimal"/>
      <w:lvlText w:val="%7."/>
      <w:lvlJc w:val="left"/>
      <w:pPr>
        <w:ind w:left="4402" w:hanging="360"/>
      </w:pPr>
    </w:lvl>
    <w:lvl w:ilvl="7" w:tplc="041A0019" w:tentative="1">
      <w:start w:val="1"/>
      <w:numFmt w:val="lowerLetter"/>
      <w:lvlText w:val="%8."/>
      <w:lvlJc w:val="left"/>
      <w:pPr>
        <w:ind w:left="5122" w:hanging="360"/>
      </w:pPr>
    </w:lvl>
    <w:lvl w:ilvl="8" w:tplc="041A001B" w:tentative="1">
      <w:start w:val="1"/>
      <w:numFmt w:val="lowerRoman"/>
      <w:lvlText w:val="%9."/>
      <w:lvlJc w:val="right"/>
      <w:pPr>
        <w:ind w:left="5842" w:hanging="180"/>
      </w:pPr>
    </w:lvl>
  </w:abstractNum>
  <w:abstractNum w:abstractNumId="15" w15:restartNumberingAfterBreak="0">
    <w:nsid w:val="71CB4411"/>
    <w:multiLevelType w:val="hybridMultilevel"/>
    <w:tmpl w:val="7C44B5A0"/>
    <w:lvl w:ilvl="0" w:tplc="CDC4656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5B6182F"/>
    <w:multiLevelType w:val="hybridMultilevel"/>
    <w:tmpl w:val="DFEC1CE4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77554210"/>
    <w:multiLevelType w:val="hybridMultilevel"/>
    <w:tmpl w:val="D662150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980766"/>
    <w:multiLevelType w:val="hybridMultilevel"/>
    <w:tmpl w:val="4926A9BC"/>
    <w:lvl w:ilvl="0" w:tplc="4DDC7B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A7722C"/>
    <w:multiLevelType w:val="hybridMultilevel"/>
    <w:tmpl w:val="81DEB71C"/>
    <w:lvl w:ilvl="0" w:tplc="6B58A2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7" w:hanging="360"/>
      </w:pPr>
    </w:lvl>
    <w:lvl w:ilvl="2" w:tplc="041A001B" w:tentative="1">
      <w:start w:val="1"/>
      <w:numFmt w:val="lowerRoman"/>
      <w:lvlText w:val="%3."/>
      <w:lvlJc w:val="right"/>
      <w:pPr>
        <w:ind w:left="1947" w:hanging="180"/>
      </w:pPr>
    </w:lvl>
    <w:lvl w:ilvl="3" w:tplc="041A000F" w:tentative="1">
      <w:start w:val="1"/>
      <w:numFmt w:val="decimal"/>
      <w:lvlText w:val="%4."/>
      <w:lvlJc w:val="left"/>
      <w:pPr>
        <w:ind w:left="2667" w:hanging="360"/>
      </w:pPr>
    </w:lvl>
    <w:lvl w:ilvl="4" w:tplc="041A0019" w:tentative="1">
      <w:start w:val="1"/>
      <w:numFmt w:val="lowerLetter"/>
      <w:lvlText w:val="%5."/>
      <w:lvlJc w:val="left"/>
      <w:pPr>
        <w:ind w:left="3387" w:hanging="360"/>
      </w:pPr>
    </w:lvl>
    <w:lvl w:ilvl="5" w:tplc="041A001B" w:tentative="1">
      <w:start w:val="1"/>
      <w:numFmt w:val="lowerRoman"/>
      <w:lvlText w:val="%6."/>
      <w:lvlJc w:val="right"/>
      <w:pPr>
        <w:ind w:left="4107" w:hanging="180"/>
      </w:pPr>
    </w:lvl>
    <w:lvl w:ilvl="6" w:tplc="041A000F" w:tentative="1">
      <w:start w:val="1"/>
      <w:numFmt w:val="decimal"/>
      <w:lvlText w:val="%7."/>
      <w:lvlJc w:val="left"/>
      <w:pPr>
        <w:ind w:left="4827" w:hanging="360"/>
      </w:pPr>
    </w:lvl>
    <w:lvl w:ilvl="7" w:tplc="041A0019" w:tentative="1">
      <w:start w:val="1"/>
      <w:numFmt w:val="lowerLetter"/>
      <w:lvlText w:val="%8."/>
      <w:lvlJc w:val="left"/>
      <w:pPr>
        <w:ind w:left="5547" w:hanging="360"/>
      </w:pPr>
    </w:lvl>
    <w:lvl w:ilvl="8" w:tplc="041A001B" w:tentative="1">
      <w:start w:val="1"/>
      <w:numFmt w:val="lowerRoman"/>
      <w:lvlText w:val="%9."/>
      <w:lvlJc w:val="right"/>
      <w:pPr>
        <w:ind w:left="6267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2"/>
  </w:num>
  <w:num w:numId="5">
    <w:abstractNumId w:val="1"/>
  </w:num>
  <w:num w:numId="6">
    <w:abstractNumId w:val="3"/>
  </w:num>
  <w:num w:numId="7">
    <w:abstractNumId w:val="18"/>
  </w:num>
  <w:num w:numId="8">
    <w:abstractNumId w:val="15"/>
  </w:num>
  <w:num w:numId="9">
    <w:abstractNumId w:val="7"/>
  </w:num>
  <w:num w:numId="10">
    <w:abstractNumId w:val="19"/>
  </w:num>
  <w:num w:numId="11">
    <w:abstractNumId w:val="5"/>
  </w:num>
  <w:num w:numId="12">
    <w:abstractNumId w:val="6"/>
  </w:num>
  <w:num w:numId="13">
    <w:abstractNumId w:val="16"/>
  </w:num>
  <w:num w:numId="14">
    <w:abstractNumId w:val="14"/>
  </w:num>
  <w:num w:numId="15">
    <w:abstractNumId w:val="13"/>
  </w:num>
  <w:num w:numId="16">
    <w:abstractNumId w:val="4"/>
  </w:num>
  <w:num w:numId="17">
    <w:abstractNumId w:val="10"/>
  </w:num>
  <w:num w:numId="18">
    <w:abstractNumId w:val="0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4D"/>
    <w:rsid w:val="000061E2"/>
    <w:rsid w:val="00006752"/>
    <w:rsid w:val="00015C6D"/>
    <w:rsid w:val="0002213C"/>
    <w:rsid w:val="000231DC"/>
    <w:rsid w:val="000243E5"/>
    <w:rsid w:val="00037352"/>
    <w:rsid w:val="00037EDE"/>
    <w:rsid w:val="00041886"/>
    <w:rsid w:val="00050C55"/>
    <w:rsid w:val="00053094"/>
    <w:rsid w:val="00054AD3"/>
    <w:rsid w:val="000602C1"/>
    <w:rsid w:val="00063C52"/>
    <w:rsid w:val="0006606C"/>
    <w:rsid w:val="0008212A"/>
    <w:rsid w:val="00092A80"/>
    <w:rsid w:val="000B2E15"/>
    <w:rsid w:val="000B4EBE"/>
    <w:rsid w:val="000B5C7D"/>
    <w:rsid w:val="000B6E0A"/>
    <w:rsid w:val="000D2582"/>
    <w:rsid w:val="000D36AE"/>
    <w:rsid w:val="000D7975"/>
    <w:rsid w:val="000E046F"/>
    <w:rsid w:val="000F45C5"/>
    <w:rsid w:val="000F569E"/>
    <w:rsid w:val="00101F6F"/>
    <w:rsid w:val="00102D18"/>
    <w:rsid w:val="00103095"/>
    <w:rsid w:val="0011066A"/>
    <w:rsid w:val="001107DC"/>
    <w:rsid w:val="0012645B"/>
    <w:rsid w:val="00134B44"/>
    <w:rsid w:val="00144F7B"/>
    <w:rsid w:val="00145B97"/>
    <w:rsid w:val="00150019"/>
    <w:rsid w:val="00151C8F"/>
    <w:rsid w:val="00154FC9"/>
    <w:rsid w:val="00155A4F"/>
    <w:rsid w:val="00156494"/>
    <w:rsid w:val="00176790"/>
    <w:rsid w:val="001B275F"/>
    <w:rsid w:val="001C4412"/>
    <w:rsid w:val="001C7255"/>
    <w:rsid w:val="001D2192"/>
    <w:rsid w:val="001E2935"/>
    <w:rsid w:val="001E36C8"/>
    <w:rsid w:val="001F18F4"/>
    <w:rsid w:val="001F2D60"/>
    <w:rsid w:val="001F7163"/>
    <w:rsid w:val="00201DD5"/>
    <w:rsid w:val="0020579D"/>
    <w:rsid w:val="002158AF"/>
    <w:rsid w:val="00222273"/>
    <w:rsid w:val="00237CFE"/>
    <w:rsid w:val="00247775"/>
    <w:rsid w:val="00255B86"/>
    <w:rsid w:val="00255FE8"/>
    <w:rsid w:val="00274185"/>
    <w:rsid w:val="00275B27"/>
    <w:rsid w:val="0027710D"/>
    <w:rsid w:val="00297DE1"/>
    <w:rsid w:val="002B2504"/>
    <w:rsid w:val="002B3766"/>
    <w:rsid w:val="002C4B3F"/>
    <w:rsid w:val="002C7D58"/>
    <w:rsid w:val="002C7DCF"/>
    <w:rsid w:val="002D0945"/>
    <w:rsid w:val="002E46D7"/>
    <w:rsid w:val="00302BE8"/>
    <w:rsid w:val="00310AA5"/>
    <w:rsid w:val="003115E5"/>
    <w:rsid w:val="00314F75"/>
    <w:rsid w:val="0031607F"/>
    <w:rsid w:val="0033525A"/>
    <w:rsid w:val="00337327"/>
    <w:rsid w:val="00337C4B"/>
    <w:rsid w:val="0034438F"/>
    <w:rsid w:val="0034749A"/>
    <w:rsid w:val="00354257"/>
    <w:rsid w:val="00354618"/>
    <w:rsid w:val="0035626B"/>
    <w:rsid w:val="00371147"/>
    <w:rsid w:val="00377EDC"/>
    <w:rsid w:val="00384D47"/>
    <w:rsid w:val="003868D3"/>
    <w:rsid w:val="0039050F"/>
    <w:rsid w:val="003918EA"/>
    <w:rsid w:val="003A2B40"/>
    <w:rsid w:val="003A5905"/>
    <w:rsid w:val="003A5BD1"/>
    <w:rsid w:val="003B5040"/>
    <w:rsid w:val="003D01D8"/>
    <w:rsid w:val="003D1307"/>
    <w:rsid w:val="003E7C2C"/>
    <w:rsid w:val="003F17B2"/>
    <w:rsid w:val="00401FEA"/>
    <w:rsid w:val="0040339F"/>
    <w:rsid w:val="00423663"/>
    <w:rsid w:val="00425018"/>
    <w:rsid w:val="00431DF2"/>
    <w:rsid w:val="00437BE7"/>
    <w:rsid w:val="00442555"/>
    <w:rsid w:val="0044280B"/>
    <w:rsid w:val="00453270"/>
    <w:rsid w:val="00464AE3"/>
    <w:rsid w:val="004676BE"/>
    <w:rsid w:val="00471DC1"/>
    <w:rsid w:val="004756AA"/>
    <w:rsid w:val="00477675"/>
    <w:rsid w:val="00487569"/>
    <w:rsid w:val="00491479"/>
    <w:rsid w:val="00492B18"/>
    <w:rsid w:val="004930BE"/>
    <w:rsid w:val="004A36FB"/>
    <w:rsid w:val="004A4F46"/>
    <w:rsid w:val="004B07F7"/>
    <w:rsid w:val="004E1E98"/>
    <w:rsid w:val="004F0B56"/>
    <w:rsid w:val="004F1EEA"/>
    <w:rsid w:val="004F5E7F"/>
    <w:rsid w:val="004F69EC"/>
    <w:rsid w:val="004F6E84"/>
    <w:rsid w:val="0050514E"/>
    <w:rsid w:val="00512663"/>
    <w:rsid w:val="0051393C"/>
    <w:rsid w:val="00517561"/>
    <w:rsid w:val="0052665C"/>
    <w:rsid w:val="00534D03"/>
    <w:rsid w:val="00537343"/>
    <w:rsid w:val="0053761B"/>
    <w:rsid w:val="00544675"/>
    <w:rsid w:val="00550103"/>
    <w:rsid w:val="00551B88"/>
    <w:rsid w:val="00553F50"/>
    <w:rsid w:val="00554C2D"/>
    <w:rsid w:val="00555CE4"/>
    <w:rsid w:val="0056271F"/>
    <w:rsid w:val="005655C8"/>
    <w:rsid w:val="00565BD8"/>
    <w:rsid w:val="00572C41"/>
    <w:rsid w:val="005743CA"/>
    <w:rsid w:val="00583FFF"/>
    <w:rsid w:val="0058481D"/>
    <w:rsid w:val="00584B6B"/>
    <w:rsid w:val="005868A4"/>
    <w:rsid w:val="005918FA"/>
    <w:rsid w:val="005A0082"/>
    <w:rsid w:val="005A3109"/>
    <w:rsid w:val="005B22FF"/>
    <w:rsid w:val="005B3C0A"/>
    <w:rsid w:val="005B4A70"/>
    <w:rsid w:val="005C2928"/>
    <w:rsid w:val="005D6447"/>
    <w:rsid w:val="005E080F"/>
    <w:rsid w:val="005F05A4"/>
    <w:rsid w:val="005F67B3"/>
    <w:rsid w:val="00601E0A"/>
    <w:rsid w:val="00612868"/>
    <w:rsid w:val="006137D2"/>
    <w:rsid w:val="0061404F"/>
    <w:rsid w:val="00615ED3"/>
    <w:rsid w:val="00616BAE"/>
    <w:rsid w:val="00622C89"/>
    <w:rsid w:val="006249E1"/>
    <w:rsid w:val="00626BA9"/>
    <w:rsid w:val="00632882"/>
    <w:rsid w:val="00642883"/>
    <w:rsid w:val="00644EA0"/>
    <w:rsid w:val="00647F3C"/>
    <w:rsid w:val="006505C9"/>
    <w:rsid w:val="00682289"/>
    <w:rsid w:val="00682861"/>
    <w:rsid w:val="006972CB"/>
    <w:rsid w:val="006A111B"/>
    <w:rsid w:val="006A6360"/>
    <w:rsid w:val="006B44A2"/>
    <w:rsid w:val="006C37F1"/>
    <w:rsid w:val="006C4053"/>
    <w:rsid w:val="006D4269"/>
    <w:rsid w:val="006D4744"/>
    <w:rsid w:val="006D64ED"/>
    <w:rsid w:val="006E59E9"/>
    <w:rsid w:val="006E7806"/>
    <w:rsid w:val="006F33DE"/>
    <w:rsid w:val="006F6622"/>
    <w:rsid w:val="00710246"/>
    <w:rsid w:val="00720556"/>
    <w:rsid w:val="007251A3"/>
    <w:rsid w:val="00726E23"/>
    <w:rsid w:val="00733380"/>
    <w:rsid w:val="0074042B"/>
    <w:rsid w:val="007438BE"/>
    <w:rsid w:val="00753AFF"/>
    <w:rsid w:val="007735A3"/>
    <w:rsid w:val="0077442C"/>
    <w:rsid w:val="00786E8D"/>
    <w:rsid w:val="00791612"/>
    <w:rsid w:val="00792D12"/>
    <w:rsid w:val="007B3B80"/>
    <w:rsid w:val="007B712E"/>
    <w:rsid w:val="007C32C6"/>
    <w:rsid w:val="007D223F"/>
    <w:rsid w:val="007D32CB"/>
    <w:rsid w:val="007D4E99"/>
    <w:rsid w:val="007D7D8B"/>
    <w:rsid w:val="007E068C"/>
    <w:rsid w:val="007F122A"/>
    <w:rsid w:val="008011C0"/>
    <w:rsid w:val="0080634C"/>
    <w:rsid w:val="00810C08"/>
    <w:rsid w:val="00840108"/>
    <w:rsid w:val="00845315"/>
    <w:rsid w:val="00850594"/>
    <w:rsid w:val="00852975"/>
    <w:rsid w:val="00855362"/>
    <w:rsid w:val="00861CDB"/>
    <w:rsid w:val="0086279C"/>
    <w:rsid w:val="0087560D"/>
    <w:rsid w:val="008A6F17"/>
    <w:rsid w:val="008B1034"/>
    <w:rsid w:val="008B6FB8"/>
    <w:rsid w:val="008D5AA3"/>
    <w:rsid w:val="008F19A3"/>
    <w:rsid w:val="008F2E57"/>
    <w:rsid w:val="008F305F"/>
    <w:rsid w:val="008F6727"/>
    <w:rsid w:val="00901168"/>
    <w:rsid w:val="00905427"/>
    <w:rsid w:val="009126EA"/>
    <w:rsid w:val="00913BB7"/>
    <w:rsid w:val="00926506"/>
    <w:rsid w:val="0093307D"/>
    <w:rsid w:val="00933929"/>
    <w:rsid w:val="00937F2D"/>
    <w:rsid w:val="009565CA"/>
    <w:rsid w:val="00956A64"/>
    <w:rsid w:val="009635C0"/>
    <w:rsid w:val="00967B9D"/>
    <w:rsid w:val="00970EC2"/>
    <w:rsid w:val="00972A03"/>
    <w:rsid w:val="0097439D"/>
    <w:rsid w:val="009803DB"/>
    <w:rsid w:val="00981D79"/>
    <w:rsid w:val="00985DCD"/>
    <w:rsid w:val="00991C29"/>
    <w:rsid w:val="0099491F"/>
    <w:rsid w:val="009A3FE7"/>
    <w:rsid w:val="009A6B5D"/>
    <w:rsid w:val="009B69F8"/>
    <w:rsid w:val="009C518C"/>
    <w:rsid w:val="009D1EAC"/>
    <w:rsid w:val="009D34BD"/>
    <w:rsid w:val="009D49F4"/>
    <w:rsid w:val="009E5227"/>
    <w:rsid w:val="009E7B95"/>
    <w:rsid w:val="009F5381"/>
    <w:rsid w:val="00A00547"/>
    <w:rsid w:val="00A007F8"/>
    <w:rsid w:val="00A045A0"/>
    <w:rsid w:val="00A07889"/>
    <w:rsid w:val="00A1292F"/>
    <w:rsid w:val="00A16982"/>
    <w:rsid w:val="00A207E5"/>
    <w:rsid w:val="00A27A13"/>
    <w:rsid w:val="00A32095"/>
    <w:rsid w:val="00A35C00"/>
    <w:rsid w:val="00A40CE5"/>
    <w:rsid w:val="00A412B5"/>
    <w:rsid w:val="00A46F97"/>
    <w:rsid w:val="00A47837"/>
    <w:rsid w:val="00A50AC4"/>
    <w:rsid w:val="00A57967"/>
    <w:rsid w:val="00A57F6A"/>
    <w:rsid w:val="00A71192"/>
    <w:rsid w:val="00A725B1"/>
    <w:rsid w:val="00A7704B"/>
    <w:rsid w:val="00A77C35"/>
    <w:rsid w:val="00A803A8"/>
    <w:rsid w:val="00A81BB9"/>
    <w:rsid w:val="00A86DE4"/>
    <w:rsid w:val="00A92BC5"/>
    <w:rsid w:val="00AB3378"/>
    <w:rsid w:val="00AB6225"/>
    <w:rsid w:val="00AB6B35"/>
    <w:rsid w:val="00AB77FA"/>
    <w:rsid w:val="00AC3ECC"/>
    <w:rsid w:val="00AC559D"/>
    <w:rsid w:val="00AD4D48"/>
    <w:rsid w:val="00AD553C"/>
    <w:rsid w:val="00AE794E"/>
    <w:rsid w:val="00B059F0"/>
    <w:rsid w:val="00B15726"/>
    <w:rsid w:val="00B2074E"/>
    <w:rsid w:val="00B2189F"/>
    <w:rsid w:val="00B24416"/>
    <w:rsid w:val="00B249B3"/>
    <w:rsid w:val="00B30531"/>
    <w:rsid w:val="00B315E1"/>
    <w:rsid w:val="00B35ED6"/>
    <w:rsid w:val="00B4492C"/>
    <w:rsid w:val="00B466BC"/>
    <w:rsid w:val="00B5573E"/>
    <w:rsid w:val="00B616C0"/>
    <w:rsid w:val="00B6326E"/>
    <w:rsid w:val="00B66A36"/>
    <w:rsid w:val="00B74242"/>
    <w:rsid w:val="00B75A21"/>
    <w:rsid w:val="00B77753"/>
    <w:rsid w:val="00B95F13"/>
    <w:rsid w:val="00B96871"/>
    <w:rsid w:val="00BA28D3"/>
    <w:rsid w:val="00BA3F14"/>
    <w:rsid w:val="00BB1AB4"/>
    <w:rsid w:val="00BC107C"/>
    <w:rsid w:val="00BC713E"/>
    <w:rsid w:val="00BC76A4"/>
    <w:rsid w:val="00BE6EA2"/>
    <w:rsid w:val="00BF62DF"/>
    <w:rsid w:val="00BF7A3A"/>
    <w:rsid w:val="00C066A3"/>
    <w:rsid w:val="00C219B1"/>
    <w:rsid w:val="00C23133"/>
    <w:rsid w:val="00C2763B"/>
    <w:rsid w:val="00C31EF2"/>
    <w:rsid w:val="00C61A50"/>
    <w:rsid w:val="00C64918"/>
    <w:rsid w:val="00C7430F"/>
    <w:rsid w:val="00C92C63"/>
    <w:rsid w:val="00C93EF3"/>
    <w:rsid w:val="00CA0B18"/>
    <w:rsid w:val="00CA2551"/>
    <w:rsid w:val="00CA3F73"/>
    <w:rsid w:val="00CA468E"/>
    <w:rsid w:val="00CA5B4A"/>
    <w:rsid w:val="00CA6175"/>
    <w:rsid w:val="00CB3260"/>
    <w:rsid w:val="00CC61F9"/>
    <w:rsid w:val="00CE382F"/>
    <w:rsid w:val="00CE4452"/>
    <w:rsid w:val="00CF24B4"/>
    <w:rsid w:val="00D05E81"/>
    <w:rsid w:val="00D13751"/>
    <w:rsid w:val="00D2138F"/>
    <w:rsid w:val="00D214FE"/>
    <w:rsid w:val="00D22A6A"/>
    <w:rsid w:val="00D25FED"/>
    <w:rsid w:val="00D277D4"/>
    <w:rsid w:val="00D37968"/>
    <w:rsid w:val="00D47C18"/>
    <w:rsid w:val="00D5618C"/>
    <w:rsid w:val="00D5642F"/>
    <w:rsid w:val="00D6204D"/>
    <w:rsid w:val="00D813A2"/>
    <w:rsid w:val="00D828F5"/>
    <w:rsid w:val="00DA094F"/>
    <w:rsid w:val="00DA49CC"/>
    <w:rsid w:val="00DC45D1"/>
    <w:rsid w:val="00DC7FCC"/>
    <w:rsid w:val="00DD14FA"/>
    <w:rsid w:val="00DD79E5"/>
    <w:rsid w:val="00DE461D"/>
    <w:rsid w:val="00E02CB0"/>
    <w:rsid w:val="00E12DF7"/>
    <w:rsid w:val="00E146E4"/>
    <w:rsid w:val="00E25FD2"/>
    <w:rsid w:val="00E541B2"/>
    <w:rsid w:val="00E65E1A"/>
    <w:rsid w:val="00E73566"/>
    <w:rsid w:val="00E750D4"/>
    <w:rsid w:val="00E757CC"/>
    <w:rsid w:val="00E76891"/>
    <w:rsid w:val="00E819A2"/>
    <w:rsid w:val="00E81A5C"/>
    <w:rsid w:val="00EA2C92"/>
    <w:rsid w:val="00EA6D56"/>
    <w:rsid w:val="00EA6E89"/>
    <w:rsid w:val="00EB3A1B"/>
    <w:rsid w:val="00EB4199"/>
    <w:rsid w:val="00EB68EB"/>
    <w:rsid w:val="00EC1DF2"/>
    <w:rsid w:val="00EE4B56"/>
    <w:rsid w:val="00EE5AD1"/>
    <w:rsid w:val="00EF1260"/>
    <w:rsid w:val="00EF4B5C"/>
    <w:rsid w:val="00EF51B9"/>
    <w:rsid w:val="00EF5671"/>
    <w:rsid w:val="00EF66CF"/>
    <w:rsid w:val="00F04359"/>
    <w:rsid w:val="00F0587F"/>
    <w:rsid w:val="00F0693F"/>
    <w:rsid w:val="00F075DC"/>
    <w:rsid w:val="00F218DE"/>
    <w:rsid w:val="00F414F1"/>
    <w:rsid w:val="00F43069"/>
    <w:rsid w:val="00F446E4"/>
    <w:rsid w:val="00F451B7"/>
    <w:rsid w:val="00F52401"/>
    <w:rsid w:val="00F53AB7"/>
    <w:rsid w:val="00F6542A"/>
    <w:rsid w:val="00F65FA8"/>
    <w:rsid w:val="00F7750F"/>
    <w:rsid w:val="00F77C04"/>
    <w:rsid w:val="00F95A30"/>
    <w:rsid w:val="00F961BC"/>
    <w:rsid w:val="00FB003C"/>
    <w:rsid w:val="00FC4731"/>
    <w:rsid w:val="00FC6E56"/>
    <w:rsid w:val="00FD451C"/>
    <w:rsid w:val="00FD6529"/>
    <w:rsid w:val="00FD7594"/>
    <w:rsid w:val="00FE4A17"/>
    <w:rsid w:val="00FE5D74"/>
    <w:rsid w:val="00FF39A2"/>
    <w:rsid w:val="00F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D376D9-7121-4DE4-B3D3-66484B2B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6360"/>
    <w:pPr>
      <w:ind w:left="708"/>
    </w:pPr>
  </w:style>
  <w:style w:type="paragraph" w:styleId="Tekstbalonia">
    <w:name w:val="Balloon Text"/>
    <w:basedOn w:val="Normal"/>
    <w:link w:val="TekstbaloniaChar"/>
    <w:rsid w:val="00EA6E89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EA6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4DE37-BFDE-472C-9081-5261FA64D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OŠ Pregrada</dc:creator>
  <cp:lastModifiedBy>Korisnik</cp:lastModifiedBy>
  <cp:revision>2</cp:revision>
  <cp:lastPrinted>2023-08-23T05:50:00Z</cp:lastPrinted>
  <dcterms:created xsi:type="dcterms:W3CDTF">2023-09-12T11:23:00Z</dcterms:created>
  <dcterms:modified xsi:type="dcterms:W3CDTF">2023-09-12T11:23:00Z</dcterms:modified>
</cp:coreProperties>
</file>